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fe441c3b82ab52735e52b837ea5ffcc4010a9"/>
    <w:p>
      <w:pPr>
        <w:pStyle w:val="Heading3"/>
      </w:pPr>
      <w:r>
        <w:t xml:space="preserve">Сотрудники управы Северного стали лучшими на соревнованиях «Лазербег- 2024»</w:t>
      </w:r>
    </w:p>
    <w:p>
      <w:pPr>
        <w:pStyle w:val="FirstParagraph"/>
      </w:pPr>
      <w:r>
        <w:t xml:space="preserve">14.06.2024</w:t>
      </w:r>
    </w:p>
    <w:p>
      <w:pPr>
        <w:pStyle w:val="BodyText"/>
      </w:pPr>
      <w:r>
        <w:rPr>
          <w:bCs/>
          <w:b/>
          <w:iCs/>
          <w:i/>
        </w:rPr>
        <w:t xml:space="preserve">14.06.2024. На базе спорткомплекса Академии современного пятиборья в Северном, который возглавляет легендарный олимпийский чемпион Анатолий Старостин, состоялись соревнования «Лазербег- 2024». Об этом сообщили в пресс-службе Академии.</w:t>
      </w:r>
      <w:r>
        <w:t xml:space="preserve"> </w:t>
      </w:r>
    </w:p>
    <w:p>
      <w:pPr>
        <w:pStyle w:val="BodyText"/>
      </w:pPr>
      <w:r>
        <w:t xml:space="preserve">«В соревнованиях по лазербегу приняли участие учащиеся школ № 709 и 2044, а также сотрудники управы района Северный, правоохранители из районного МВД, местные депутаты и жители. Первое место в соревнованиях заняли сотрудники и команда управы района», - рассказали в пресс-службе.</w:t>
      </w:r>
    </w:p>
    <w:p>
      <w:pPr>
        <w:pStyle w:val="BodyText"/>
      </w:pPr>
      <w:r>
        <w:t xml:space="preserve">Лазербег или лазер-ран – вид спорта, в котором атлеты выполняют забег на дистанцию 3 000 метров со стрельбой из лазерного пистолета на 4-х огневых рубежах, через 600 метров. Дистанция забега и габариты огневого рубежа могут отличаться в зависимости от возрастных категорий атлетов. Лазер-ран был признан отдельным видом спорта в 2015 году, в России развитие этого вида спорта началось с 2016 года. Ранее лазер-ран входил в программу соревнований современного пятиборья и назывался «комбайн».</w:t>
      </w:r>
      <w:r>
        <w:t xml:space="preserve"> </w:t>
      </w:r>
    </w:p>
    <w:p>
      <w:pPr>
        <w:pStyle w:val="BodyText"/>
      </w:pPr>
    </w:p>
    <w:p>
      <w:pPr>
        <w:pStyle w:val="BodyText"/>
      </w:pPr>
      <w:r>
        <w:t xml:space="preserve">Академия современного пятиборья находится по адресу: 9-я Северная линия, дом 1б, строение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http://severny.mos.ru/presscenter/news/detail/12421661.html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421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421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2025-06-23T16:42:42Z</dcterms:created>
  <dcterms:modified xsi:type="dcterms:W3CDTF">2025-06-23T16:42:42Z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